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A87E8" w14:textId="77777777" w:rsidR="00191BFE" w:rsidRDefault="00191BFE" w:rsidP="00191BFE">
      <w:pPr>
        <w:jc w:val="center"/>
      </w:pPr>
      <w:r>
        <w:rPr>
          <w:noProof/>
        </w:rPr>
        <w:drawing>
          <wp:inline distT="0" distB="0" distL="0" distR="0" wp14:anchorId="7622AAB9" wp14:editId="2AFC6070">
            <wp:extent cx="590550" cy="78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9C75DE" w14:textId="77777777" w:rsidR="00191BFE" w:rsidRDefault="00191BFE" w:rsidP="00191BFE">
      <w:pPr>
        <w:jc w:val="center"/>
        <w:rPr>
          <w:sz w:val="10"/>
          <w:szCs w:val="10"/>
        </w:rPr>
      </w:pPr>
    </w:p>
    <w:p w14:paraId="0662B465" w14:textId="77777777" w:rsidR="00191BFE" w:rsidRDefault="00191BFE" w:rsidP="00191BFE">
      <w:pPr>
        <w:jc w:val="center"/>
        <w:rPr>
          <w:sz w:val="10"/>
          <w:szCs w:val="10"/>
        </w:rPr>
      </w:pPr>
    </w:p>
    <w:p w14:paraId="13AF4C01" w14:textId="77777777" w:rsidR="00191BFE" w:rsidRPr="00E71E8C" w:rsidRDefault="00191BFE" w:rsidP="00191BFE">
      <w:pPr>
        <w:jc w:val="center"/>
        <w:rPr>
          <w:sz w:val="26"/>
          <w:szCs w:val="26"/>
        </w:rPr>
      </w:pPr>
      <w:r w:rsidRPr="00E71E8C">
        <w:rPr>
          <w:sz w:val="26"/>
          <w:szCs w:val="26"/>
        </w:rPr>
        <w:t>АДМИНИСТРАЦИЯ ГОРОД</w:t>
      </w:r>
      <w:r>
        <w:rPr>
          <w:sz w:val="26"/>
          <w:szCs w:val="26"/>
        </w:rPr>
        <w:t xml:space="preserve">А </w:t>
      </w:r>
      <w:r w:rsidRPr="00E71E8C">
        <w:rPr>
          <w:sz w:val="26"/>
          <w:szCs w:val="26"/>
        </w:rPr>
        <w:t>ПЕРЕСЛАВЛЯ-ЗАЛЕССКОГО</w:t>
      </w:r>
    </w:p>
    <w:p w14:paraId="47037683" w14:textId="77777777" w:rsidR="00191BFE" w:rsidRPr="00B326C8" w:rsidRDefault="00191BFE" w:rsidP="00191BFE">
      <w:pPr>
        <w:rPr>
          <w:sz w:val="16"/>
          <w:szCs w:val="16"/>
        </w:rPr>
      </w:pPr>
    </w:p>
    <w:p w14:paraId="6AE6699C" w14:textId="77777777" w:rsidR="00191BFE" w:rsidRPr="00E71E8C" w:rsidRDefault="00191BFE" w:rsidP="00191BFE">
      <w:pPr>
        <w:pStyle w:val="3"/>
        <w:rPr>
          <w:sz w:val="34"/>
          <w:szCs w:val="34"/>
        </w:rPr>
      </w:pPr>
      <w:r w:rsidRPr="00E71E8C">
        <w:rPr>
          <w:spacing w:val="100"/>
          <w:sz w:val="34"/>
          <w:szCs w:val="34"/>
        </w:rPr>
        <w:t>ПОСТАНОВЛЕНИЕ</w:t>
      </w:r>
    </w:p>
    <w:p w14:paraId="246E86B3" w14:textId="77777777" w:rsidR="00191BFE" w:rsidRPr="0078211D" w:rsidRDefault="00191BFE" w:rsidP="00191BFE">
      <w:pPr>
        <w:rPr>
          <w:color w:val="2D1400"/>
          <w:sz w:val="34"/>
          <w:szCs w:val="34"/>
        </w:rPr>
      </w:pPr>
    </w:p>
    <w:p w14:paraId="3F3252C6" w14:textId="0EF68397" w:rsidR="00191BFE" w:rsidRPr="0056557D" w:rsidRDefault="00191BFE" w:rsidP="00191BFE">
      <w:pPr>
        <w:rPr>
          <w:sz w:val="26"/>
          <w:szCs w:val="26"/>
        </w:rPr>
      </w:pPr>
      <w:r w:rsidRPr="0056557D">
        <w:rPr>
          <w:sz w:val="26"/>
          <w:szCs w:val="26"/>
        </w:rPr>
        <w:t>От</w:t>
      </w:r>
      <w:r w:rsidR="00702188">
        <w:rPr>
          <w:sz w:val="26"/>
          <w:szCs w:val="26"/>
        </w:rPr>
        <w:t xml:space="preserve"> 19.06.2023</w:t>
      </w:r>
      <w:r w:rsidR="005151AB">
        <w:rPr>
          <w:sz w:val="26"/>
          <w:szCs w:val="26"/>
        </w:rPr>
        <w:t xml:space="preserve"> </w:t>
      </w:r>
      <w:r w:rsidRPr="0056557D">
        <w:rPr>
          <w:sz w:val="26"/>
          <w:szCs w:val="26"/>
        </w:rPr>
        <w:t xml:space="preserve">№ </w:t>
      </w:r>
      <w:r w:rsidR="00702188">
        <w:rPr>
          <w:sz w:val="26"/>
          <w:szCs w:val="26"/>
        </w:rPr>
        <w:t>ПОС.03-1264/23</w:t>
      </w:r>
    </w:p>
    <w:p w14:paraId="089E564B" w14:textId="77777777" w:rsidR="00191BFE" w:rsidRPr="0056557D" w:rsidRDefault="00191BFE" w:rsidP="00191BFE">
      <w:pPr>
        <w:rPr>
          <w:sz w:val="26"/>
          <w:szCs w:val="26"/>
        </w:rPr>
      </w:pPr>
    </w:p>
    <w:p w14:paraId="3D611EFD" w14:textId="77777777" w:rsidR="00191BFE" w:rsidRPr="0056557D" w:rsidRDefault="00191BFE" w:rsidP="00191BFE">
      <w:pPr>
        <w:rPr>
          <w:sz w:val="26"/>
          <w:szCs w:val="26"/>
        </w:rPr>
      </w:pPr>
      <w:r>
        <w:rPr>
          <w:sz w:val="26"/>
          <w:szCs w:val="26"/>
        </w:rPr>
        <w:t xml:space="preserve">город </w:t>
      </w:r>
      <w:r w:rsidRPr="0056557D">
        <w:rPr>
          <w:sz w:val="26"/>
          <w:szCs w:val="26"/>
        </w:rPr>
        <w:t>Переславль-Залесский</w:t>
      </w:r>
    </w:p>
    <w:p w14:paraId="51EE9C09" w14:textId="77777777" w:rsidR="00041259" w:rsidRPr="00041259" w:rsidRDefault="00041259" w:rsidP="00041259"/>
    <w:p w14:paraId="49E4F417" w14:textId="77777777" w:rsidR="00041259" w:rsidRPr="00041259" w:rsidRDefault="00041259" w:rsidP="00041259"/>
    <w:p w14:paraId="6F74E2A1" w14:textId="77777777" w:rsidR="00C51E16" w:rsidRPr="005715EB" w:rsidRDefault="00C51E16" w:rsidP="00C51E16">
      <w:pPr>
        <w:rPr>
          <w:sz w:val="26"/>
          <w:szCs w:val="26"/>
        </w:rPr>
      </w:pPr>
      <w:r w:rsidRPr="000515FB">
        <w:rPr>
          <w:sz w:val="26"/>
          <w:szCs w:val="26"/>
        </w:rPr>
        <w:t xml:space="preserve">О внесении </w:t>
      </w:r>
      <w:r w:rsidRPr="005715EB">
        <w:rPr>
          <w:sz w:val="26"/>
          <w:szCs w:val="26"/>
        </w:rPr>
        <w:t xml:space="preserve">изменений в постановление </w:t>
      </w:r>
    </w:p>
    <w:p w14:paraId="7227373E" w14:textId="77777777" w:rsidR="00C51E16" w:rsidRPr="005715EB" w:rsidRDefault="00C51E16" w:rsidP="00C51E16">
      <w:pPr>
        <w:rPr>
          <w:sz w:val="26"/>
          <w:szCs w:val="26"/>
        </w:rPr>
      </w:pPr>
      <w:r w:rsidRPr="005715EB">
        <w:rPr>
          <w:sz w:val="26"/>
          <w:szCs w:val="26"/>
        </w:rPr>
        <w:t>Администрации города Переславля-Залесского</w:t>
      </w:r>
    </w:p>
    <w:p w14:paraId="657F2FFF" w14:textId="77777777" w:rsidR="006779B5" w:rsidRDefault="00C51E16" w:rsidP="006779B5">
      <w:pPr>
        <w:jc w:val="both"/>
        <w:rPr>
          <w:sz w:val="26"/>
          <w:szCs w:val="26"/>
        </w:rPr>
      </w:pPr>
      <w:r w:rsidRPr="005715EB">
        <w:rPr>
          <w:sz w:val="26"/>
          <w:szCs w:val="26"/>
        </w:rPr>
        <w:t xml:space="preserve">от </w:t>
      </w:r>
      <w:r w:rsidR="006779B5">
        <w:rPr>
          <w:sz w:val="26"/>
          <w:szCs w:val="26"/>
        </w:rPr>
        <w:t>17</w:t>
      </w:r>
      <w:r w:rsidRPr="005715EB">
        <w:rPr>
          <w:sz w:val="26"/>
          <w:szCs w:val="26"/>
        </w:rPr>
        <w:t>.</w:t>
      </w:r>
      <w:r w:rsidR="006779B5">
        <w:rPr>
          <w:sz w:val="26"/>
          <w:szCs w:val="26"/>
        </w:rPr>
        <w:t>11</w:t>
      </w:r>
      <w:r w:rsidRPr="005715EB">
        <w:rPr>
          <w:sz w:val="26"/>
          <w:szCs w:val="26"/>
        </w:rPr>
        <w:t>.202</w:t>
      </w:r>
      <w:r w:rsidR="006779B5">
        <w:rPr>
          <w:sz w:val="26"/>
          <w:szCs w:val="26"/>
        </w:rPr>
        <w:t>1</w:t>
      </w:r>
      <w:r w:rsidRPr="005715EB">
        <w:rPr>
          <w:sz w:val="26"/>
          <w:szCs w:val="26"/>
        </w:rPr>
        <w:t xml:space="preserve"> № ПОС.03-</w:t>
      </w:r>
      <w:r w:rsidR="006779B5">
        <w:rPr>
          <w:sz w:val="26"/>
          <w:szCs w:val="26"/>
        </w:rPr>
        <w:t>2211</w:t>
      </w:r>
      <w:r w:rsidRPr="005715EB">
        <w:rPr>
          <w:sz w:val="26"/>
          <w:szCs w:val="26"/>
        </w:rPr>
        <w:t>/2</w:t>
      </w:r>
      <w:r w:rsidR="006779B5">
        <w:rPr>
          <w:sz w:val="26"/>
          <w:szCs w:val="26"/>
        </w:rPr>
        <w:t>1</w:t>
      </w:r>
      <w:r w:rsidRPr="005715EB">
        <w:rPr>
          <w:sz w:val="26"/>
          <w:szCs w:val="26"/>
        </w:rPr>
        <w:t xml:space="preserve"> «</w:t>
      </w:r>
      <w:r w:rsidR="006779B5" w:rsidRPr="006779B5">
        <w:rPr>
          <w:sz w:val="26"/>
          <w:szCs w:val="26"/>
        </w:rPr>
        <w:t>Об определении</w:t>
      </w:r>
    </w:p>
    <w:p w14:paraId="5B6127D2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границ прилегающих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территорий, на которых</w:t>
      </w:r>
    </w:p>
    <w:p w14:paraId="3941897E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не допускается розничная продажа алкогольной</w:t>
      </w:r>
    </w:p>
    <w:p w14:paraId="22447753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продукции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 xml:space="preserve">и розничная продажа алкогольной </w:t>
      </w:r>
    </w:p>
    <w:p w14:paraId="37A268BF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продукции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при оказании услуг общественного</w:t>
      </w:r>
    </w:p>
    <w:p w14:paraId="6C9926B3" w14:textId="77777777" w:rsidR="006779B5" w:rsidRP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питания,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на территории городского округа город</w:t>
      </w:r>
    </w:p>
    <w:p w14:paraId="4A6E8D86" w14:textId="77777777" w:rsidR="006779B5" w:rsidRPr="006779B5" w:rsidRDefault="006779B5" w:rsidP="006779B5">
      <w:pPr>
        <w:rPr>
          <w:sz w:val="26"/>
          <w:szCs w:val="26"/>
        </w:rPr>
      </w:pPr>
      <w:r w:rsidRPr="006779B5">
        <w:rPr>
          <w:sz w:val="26"/>
          <w:szCs w:val="26"/>
        </w:rPr>
        <w:t>Переславль-Залесский Ярославской области</w:t>
      </w:r>
      <w:r>
        <w:rPr>
          <w:sz w:val="26"/>
          <w:szCs w:val="26"/>
        </w:rPr>
        <w:t>»</w:t>
      </w:r>
    </w:p>
    <w:p w14:paraId="0E38281F" w14:textId="77777777" w:rsidR="00191BFE" w:rsidRDefault="00191BFE" w:rsidP="006779B5">
      <w:pPr>
        <w:rPr>
          <w:color w:val="000000"/>
          <w:sz w:val="26"/>
          <w:szCs w:val="26"/>
        </w:rPr>
      </w:pPr>
    </w:p>
    <w:p w14:paraId="1B67E9F5" w14:textId="77777777" w:rsidR="00581CE0" w:rsidRDefault="00581CE0" w:rsidP="00191BFE">
      <w:pPr>
        <w:ind w:firstLine="709"/>
        <w:jc w:val="both"/>
        <w:rPr>
          <w:color w:val="000000"/>
          <w:sz w:val="26"/>
          <w:szCs w:val="26"/>
        </w:rPr>
      </w:pPr>
    </w:p>
    <w:p w14:paraId="7C87146C" w14:textId="77777777" w:rsidR="006779B5" w:rsidRPr="006779B5" w:rsidRDefault="006779B5" w:rsidP="006779B5">
      <w:pPr>
        <w:keepNext/>
        <w:spacing w:after="303"/>
        <w:ind w:firstLine="708"/>
        <w:jc w:val="both"/>
        <w:textAlignment w:val="baseline"/>
        <w:outlineLvl w:val="0"/>
        <w:rPr>
          <w:rFonts w:eastAsia="Calibri"/>
          <w:bCs/>
          <w:kern w:val="32"/>
          <w:sz w:val="26"/>
          <w:szCs w:val="26"/>
        </w:rPr>
      </w:pPr>
      <w:r w:rsidRPr="006779B5">
        <w:rPr>
          <w:rFonts w:eastAsia="Calibri"/>
          <w:bCs/>
          <w:kern w:val="32"/>
          <w:sz w:val="26"/>
          <w:szCs w:val="26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Pr="006779B5">
        <w:rPr>
          <w:rFonts w:eastAsia="Calibri"/>
          <w:bCs/>
          <w:kern w:val="32"/>
          <w:sz w:val="26"/>
          <w:szCs w:val="26"/>
          <w:lang w:eastAsia="en-US"/>
        </w:rPr>
        <w:t xml:space="preserve">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Pr="006779B5">
        <w:rPr>
          <w:rFonts w:eastAsia="Calibri"/>
          <w:bCs/>
          <w:kern w:val="32"/>
          <w:sz w:val="26"/>
          <w:szCs w:val="26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</w:t>
      </w:r>
      <w:r>
        <w:rPr>
          <w:rFonts w:eastAsia="Calibri"/>
          <w:bCs/>
          <w:kern w:val="32"/>
          <w:sz w:val="26"/>
          <w:szCs w:val="26"/>
        </w:rPr>
        <w:t xml:space="preserve"> </w:t>
      </w:r>
      <w:r w:rsidRPr="006779B5">
        <w:rPr>
          <w:rFonts w:eastAsia="Calibri"/>
          <w:bCs/>
          <w:kern w:val="32"/>
          <w:sz w:val="26"/>
          <w:szCs w:val="26"/>
        </w:rPr>
        <w:t>Уставом городского округа город Переславль-Залесский Ярославской области,</w:t>
      </w:r>
    </w:p>
    <w:p w14:paraId="65276AD1" w14:textId="77777777" w:rsidR="00147D3C" w:rsidRPr="00030B1E" w:rsidRDefault="00147D3C" w:rsidP="00147D3C">
      <w:pPr>
        <w:spacing w:after="240"/>
        <w:jc w:val="center"/>
        <w:rPr>
          <w:sz w:val="28"/>
          <w:szCs w:val="28"/>
        </w:rPr>
      </w:pPr>
      <w:r w:rsidRPr="00030B1E">
        <w:rPr>
          <w:sz w:val="28"/>
          <w:szCs w:val="28"/>
        </w:rPr>
        <w:t>Администрация города Переславля-Залесского постановляет:</w:t>
      </w:r>
    </w:p>
    <w:p w14:paraId="3439D03C" w14:textId="77777777" w:rsidR="00C51E16" w:rsidRDefault="00C51E16" w:rsidP="006779B5">
      <w:pPr>
        <w:ind w:firstLine="708"/>
        <w:jc w:val="both"/>
        <w:rPr>
          <w:sz w:val="26"/>
          <w:szCs w:val="26"/>
        </w:rPr>
      </w:pPr>
      <w:r w:rsidRPr="005715EB">
        <w:rPr>
          <w:sz w:val="26"/>
          <w:szCs w:val="26"/>
        </w:rPr>
        <w:t xml:space="preserve">1. Внести в постановление Администрации города Переславля-Залесского </w:t>
      </w:r>
      <w:r w:rsidR="006779B5" w:rsidRPr="005715EB">
        <w:rPr>
          <w:sz w:val="26"/>
          <w:szCs w:val="26"/>
        </w:rPr>
        <w:t xml:space="preserve">от </w:t>
      </w:r>
      <w:r w:rsidR="006779B5">
        <w:rPr>
          <w:sz w:val="26"/>
          <w:szCs w:val="26"/>
        </w:rPr>
        <w:t>17</w:t>
      </w:r>
      <w:r w:rsidR="006779B5" w:rsidRPr="005715EB">
        <w:rPr>
          <w:sz w:val="26"/>
          <w:szCs w:val="26"/>
        </w:rPr>
        <w:t>.</w:t>
      </w:r>
      <w:r w:rsidR="006779B5">
        <w:rPr>
          <w:sz w:val="26"/>
          <w:szCs w:val="26"/>
        </w:rPr>
        <w:t>11</w:t>
      </w:r>
      <w:r w:rsidR="006779B5" w:rsidRPr="005715EB">
        <w:rPr>
          <w:sz w:val="26"/>
          <w:szCs w:val="26"/>
        </w:rPr>
        <w:t>.202</w:t>
      </w:r>
      <w:r w:rsidR="006779B5">
        <w:rPr>
          <w:sz w:val="26"/>
          <w:szCs w:val="26"/>
        </w:rPr>
        <w:t>1</w:t>
      </w:r>
      <w:r w:rsidR="006779B5" w:rsidRPr="005715EB">
        <w:rPr>
          <w:sz w:val="26"/>
          <w:szCs w:val="26"/>
        </w:rPr>
        <w:t xml:space="preserve"> № ПОС.03-</w:t>
      </w:r>
      <w:r w:rsidR="006779B5">
        <w:rPr>
          <w:sz w:val="26"/>
          <w:szCs w:val="26"/>
        </w:rPr>
        <w:t>2211</w:t>
      </w:r>
      <w:r w:rsidR="006779B5" w:rsidRPr="005715EB">
        <w:rPr>
          <w:sz w:val="26"/>
          <w:szCs w:val="26"/>
        </w:rPr>
        <w:t>/2</w:t>
      </w:r>
      <w:r w:rsidR="006779B5">
        <w:rPr>
          <w:sz w:val="26"/>
          <w:szCs w:val="26"/>
        </w:rPr>
        <w:t>1</w:t>
      </w:r>
      <w:r w:rsidR="006779B5" w:rsidRPr="005715EB">
        <w:rPr>
          <w:sz w:val="26"/>
          <w:szCs w:val="26"/>
        </w:rPr>
        <w:t xml:space="preserve"> «</w:t>
      </w:r>
      <w:r w:rsidR="006779B5" w:rsidRPr="006779B5">
        <w:rPr>
          <w:sz w:val="26"/>
          <w:szCs w:val="26"/>
        </w:rPr>
        <w:t>Об определении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границ прилегающих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территорий, на которых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не допускается розничная продажа алкогольной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продукции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и розничная продажа алкогольной продукции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при оказании услуг общественного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питания,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на территории городского округа город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Переславль-Залесский Ярославской области</w:t>
      </w:r>
      <w:r w:rsidR="006779B5">
        <w:rPr>
          <w:sz w:val="26"/>
          <w:szCs w:val="26"/>
        </w:rPr>
        <w:t xml:space="preserve">» </w:t>
      </w:r>
      <w:r w:rsidR="00E17A25">
        <w:rPr>
          <w:sz w:val="26"/>
          <w:szCs w:val="26"/>
        </w:rPr>
        <w:t xml:space="preserve"> </w:t>
      </w:r>
      <w:r w:rsidRPr="005715EB">
        <w:rPr>
          <w:sz w:val="26"/>
          <w:szCs w:val="26"/>
        </w:rPr>
        <w:t>следующие изменения:</w:t>
      </w:r>
    </w:p>
    <w:p w14:paraId="28F64E63" w14:textId="77777777" w:rsidR="00E247C1" w:rsidRPr="005715EB" w:rsidRDefault="00E247C1" w:rsidP="006779B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1.1. В приложении 3 «С</w:t>
      </w:r>
      <w:r w:rsidRPr="00E247C1">
        <w:rPr>
          <w:sz w:val="26"/>
          <w:szCs w:val="26"/>
        </w:rPr>
        <w:t xml:space="preserve">хемы границ прилегающих территорий для организаций (объектов), на прилегающих территориях к которым не допускается розничная продажа алкогольной продукции и розничная продажа алкогольной </w:t>
      </w:r>
      <w:r w:rsidRPr="00E247C1">
        <w:rPr>
          <w:sz w:val="26"/>
          <w:szCs w:val="26"/>
        </w:rPr>
        <w:lastRenderedPageBreak/>
        <w:t>продукции при оказании услуг общественного питания, на территории городского округа город Переславль-Залесский Ярославской области</w:t>
      </w:r>
      <w:r>
        <w:rPr>
          <w:sz w:val="26"/>
          <w:szCs w:val="26"/>
        </w:rPr>
        <w:t>»:</w:t>
      </w:r>
    </w:p>
    <w:p w14:paraId="0C29F579" w14:textId="77777777" w:rsidR="000E7B22" w:rsidRDefault="000E7B22" w:rsidP="000E7B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715EB">
        <w:rPr>
          <w:sz w:val="26"/>
          <w:szCs w:val="26"/>
        </w:rPr>
        <w:t>1.</w:t>
      </w:r>
      <w:r>
        <w:rPr>
          <w:sz w:val="26"/>
          <w:szCs w:val="26"/>
        </w:rPr>
        <w:t>1</w:t>
      </w:r>
      <w:r w:rsidRPr="005715EB">
        <w:rPr>
          <w:sz w:val="26"/>
          <w:szCs w:val="26"/>
        </w:rPr>
        <w:t>.</w:t>
      </w:r>
      <w:r>
        <w:rPr>
          <w:sz w:val="26"/>
          <w:szCs w:val="26"/>
        </w:rPr>
        <w:t>1.</w:t>
      </w:r>
      <w:r w:rsidRPr="005715E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Схему границ прилегающих территорий для муниципального дошкольного образовательного учреждения </w:t>
      </w:r>
      <w:proofErr w:type="spellStart"/>
      <w:r>
        <w:rPr>
          <w:sz w:val="26"/>
          <w:szCs w:val="26"/>
        </w:rPr>
        <w:t>Купанский</w:t>
      </w:r>
      <w:proofErr w:type="spellEnd"/>
      <w:r>
        <w:rPr>
          <w:sz w:val="26"/>
          <w:szCs w:val="26"/>
        </w:rPr>
        <w:t xml:space="preserve"> детский сад</w:t>
      </w:r>
      <w:r w:rsidRPr="005715EB">
        <w:rPr>
          <w:sz w:val="26"/>
          <w:szCs w:val="26"/>
        </w:rPr>
        <w:t xml:space="preserve"> изложить в следующей редакции согласно приложению</w:t>
      </w:r>
      <w:r>
        <w:rPr>
          <w:sz w:val="26"/>
          <w:szCs w:val="26"/>
        </w:rPr>
        <w:t xml:space="preserve"> 1;</w:t>
      </w:r>
    </w:p>
    <w:p w14:paraId="40BADDB3" w14:textId="77777777" w:rsidR="000E7B22" w:rsidRDefault="000E7B22" w:rsidP="000E7B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1.1.2. Схему границ прилегающих территорий для государственного бюджетного учреждения здравоохранения Ярославской области «Переславская центральная районная больница» (Стоматологическое отделение)</w:t>
      </w:r>
      <w:r w:rsidRPr="005041C3">
        <w:rPr>
          <w:sz w:val="26"/>
          <w:szCs w:val="26"/>
        </w:rPr>
        <w:t xml:space="preserve"> </w:t>
      </w:r>
      <w:r w:rsidRPr="005715EB">
        <w:rPr>
          <w:sz w:val="26"/>
          <w:szCs w:val="26"/>
        </w:rPr>
        <w:t>изложить в следующей редакции согласно приложению</w:t>
      </w:r>
      <w:r>
        <w:rPr>
          <w:sz w:val="26"/>
          <w:szCs w:val="26"/>
        </w:rPr>
        <w:t xml:space="preserve"> 2;</w:t>
      </w:r>
    </w:p>
    <w:p w14:paraId="5BD80573" w14:textId="77777777" w:rsidR="000E7B22" w:rsidRPr="005715EB" w:rsidRDefault="000E7B22" w:rsidP="000E7B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1.1.3.</w:t>
      </w:r>
      <w:r w:rsidRPr="005041C3">
        <w:rPr>
          <w:sz w:val="26"/>
          <w:szCs w:val="26"/>
        </w:rPr>
        <w:t xml:space="preserve"> </w:t>
      </w:r>
      <w:r>
        <w:rPr>
          <w:sz w:val="26"/>
          <w:szCs w:val="26"/>
        </w:rPr>
        <w:t>Схему границ прилегающих территорий для ООО «Культурный центр»</w:t>
      </w:r>
      <w:r w:rsidRPr="005041C3">
        <w:rPr>
          <w:sz w:val="26"/>
          <w:szCs w:val="26"/>
        </w:rPr>
        <w:t xml:space="preserve"> </w:t>
      </w:r>
      <w:r w:rsidRPr="005715EB">
        <w:rPr>
          <w:sz w:val="26"/>
          <w:szCs w:val="26"/>
        </w:rPr>
        <w:t>изложить в следующей редакции согласно приложению</w:t>
      </w:r>
      <w:r>
        <w:rPr>
          <w:sz w:val="26"/>
          <w:szCs w:val="26"/>
        </w:rPr>
        <w:t xml:space="preserve"> 3.</w:t>
      </w:r>
    </w:p>
    <w:p w14:paraId="0955FC6D" w14:textId="77777777" w:rsidR="00E17A25" w:rsidRDefault="00E17A25" w:rsidP="00E17A2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Переславля-Залесского. </w:t>
      </w:r>
    </w:p>
    <w:p w14:paraId="42C18770" w14:textId="77777777" w:rsidR="00E17A25" w:rsidRDefault="00E17A25" w:rsidP="00E17A25">
      <w:pPr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3. Настоящее постановление вступает в силу после официального опубликования</w:t>
      </w:r>
      <w:r>
        <w:rPr>
          <w:bCs/>
          <w:sz w:val="26"/>
          <w:szCs w:val="26"/>
        </w:rPr>
        <w:t>.</w:t>
      </w:r>
    </w:p>
    <w:p w14:paraId="1575A31D" w14:textId="77777777" w:rsidR="00E17A25" w:rsidRDefault="00E17A25" w:rsidP="00E17A25">
      <w:pPr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4. Контроль за исполнением постановления </w:t>
      </w:r>
      <w:r>
        <w:rPr>
          <w:bCs/>
          <w:sz w:val="26"/>
          <w:szCs w:val="26"/>
        </w:rPr>
        <w:t>оставляю за собой.</w:t>
      </w:r>
    </w:p>
    <w:p w14:paraId="5CFF57B1" w14:textId="77777777" w:rsidR="00E17A25" w:rsidRDefault="00E17A25" w:rsidP="00E17A25">
      <w:pPr>
        <w:ind w:firstLine="709"/>
        <w:jc w:val="both"/>
        <w:rPr>
          <w:bCs/>
          <w:sz w:val="26"/>
          <w:szCs w:val="26"/>
        </w:rPr>
      </w:pPr>
    </w:p>
    <w:p w14:paraId="4AD3F811" w14:textId="77777777" w:rsidR="006779B5" w:rsidRDefault="006779B5" w:rsidP="00E17A25">
      <w:pPr>
        <w:ind w:firstLine="709"/>
        <w:jc w:val="both"/>
        <w:rPr>
          <w:bCs/>
          <w:sz w:val="26"/>
          <w:szCs w:val="26"/>
        </w:rPr>
      </w:pPr>
    </w:p>
    <w:p w14:paraId="40E08B0D" w14:textId="77777777" w:rsidR="006779B5" w:rsidRDefault="006779B5" w:rsidP="00E17A25">
      <w:pPr>
        <w:ind w:firstLine="709"/>
        <w:jc w:val="both"/>
        <w:rPr>
          <w:bCs/>
          <w:sz w:val="26"/>
          <w:szCs w:val="26"/>
        </w:rPr>
      </w:pPr>
    </w:p>
    <w:p w14:paraId="01435AA0" w14:textId="77777777" w:rsidR="00E17A25" w:rsidRDefault="00E17A25" w:rsidP="00E17A25">
      <w:pPr>
        <w:tabs>
          <w:tab w:val="left" w:pos="7815"/>
        </w:tabs>
        <w:rPr>
          <w:sz w:val="26"/>
          <w:szCs w:val="26"/>
        </w:rPr>
      </w:pPr>
      <w:r>
        <w:rPr>
          <w:sz w:val="26"/>
          <w:szCs w:val="26"/>
        </w:rPr>
        <w:t>Заместитель Главы Администрации</w:t>
      </w:r>
    </w:p>
    <w:p w14:paraId="0FF86AFE" w14:textId="77777777" w:rsidR="00E17A25" w:rsidRDefault="00E17A25" w:rsidP="00E17A25">
      <w:pPr>
        <w:tabs>
          <w:tab w:val="left" w:pos="7815"/>
        </w:tabs>
        <w:rPr>
          <w:sz w:val="26"/>
          <w:szCs w:val="26"/>
        </w:rPr>
      </w:pPr>
      <w:r>
        <w:rPr>
          <w:sz w:val="26"/>
          <w:szCs w:val="26"/>
        </w:rPr>
        <w:t>города Переславля-Залесского                                                                   Ю.А. Литвина</w:t>
      </w:r>
    </w:p>
    <w:p w14:paraId="482D54F6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0E2139AC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2BAE449E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578B1FAA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0F4A946D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3B2CE101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43C0C12C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54BF9EB5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56386AE8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4D6A285D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7C9B48B4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6C41282F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1AAF8A96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5B646B8A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367E7F2D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2DE1A65C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44B7D610" w14:textId="77777777" w:rsidR="006779B5" w:rsidRDefault="006779B5" w:rsidP="00E17A25">
      <w:pPr>
        <w:tabs>
          <w:tab w:val="left" w:pos="7815"/>
        </w:tabs>
        <w:rPr>
          <w:bCs/>
          <w:sz w:val="26"/>
          <w:szCs w:val="26"/>
        </w:rPr>
      </w:pPr>
    </w:p>
    <w:p w14:paraId="5B9BF7F5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09844B2C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3344904E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6860D873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665CA4FE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0B328FB9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2DC071D1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4ADB2EF3" w14:textId="77777777" w:rsidR="009B7B9B" w:rsidRDefault="009B7B9B" w:rsidP="00E17A25">
      <w:pPr>
        <w:tabs>
          <w:tab w:val="left" w:pos="7815"/>
        </w:tabs>
        <w:rPr>
          <w:bCs/>
          <w:sz w:val="26"/>
          <w:szCs w:val="26"/>
        </w:rPr>
      </w:pPr>
    </w:p>
    <w:p w14:paraId="55A4F9D1" w14:textId="77777777" w:rsidR="000E7B22" w:rsidRDefault="000E7B22">
      <w:pPr>
        <w:spacing w:after="160" w:line="259" w:lineRule="auto"/>
        <w:rPr>
          <w:bCs/>
          <w:sz w:val="26"/>
          <w:szCs w:val="26"/>
        </w:rPr>
      </w:pPr>
      <w:r>
        <w:rPr>
          <w:bCs/>
          <w:sz w:val="26"/>
          <w:szCs w:val="26"/>
        </w:rPr>
        <w:br w:type="page"/>
      </w:r>
    </w:p>
    <w:p w14:paraId="3510A317" w14:textId="77777777" w:rsidR="000E7B22" w:rsidRDefault="009B7B9B" w:rsidP="000E7B22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Приложение</w:t>
      </w:r>
      <w:r w:rsidR="000E7B22">
        <w:rPr>
          <w:bCs/>
          <w:sz w:val="26"/>
          <w:szCs w:val="26"/>
        </w:rPr>
        <w:t xml:space="preserve"> 1</w:t>
      </w:r>
    </w:p>
    <w:p w14:paraId="5A4D6CDD" w14:textId="77777777" w:rsidR="009B7B9B" w:rsidRDefault="006242B9" w:rsidP="000E7B22">
      <w:pPr>
        <w:tabs>
          <w:tab w:val="left" w:pos="7815"/>
        </w:tabs>
        <w:jc w:val="right"/>
        <w:rPr>
          <w:bCs/>
          <w:sz w:val="26"/>
          <w:szCs w:val="26"/>
        </w:rPr>
      </w:pPr>
      <w:r w:rsidRPr="006242B9">
        <w:rPr>
          <w:bCs/>
          <w:noProof/>
          <w:sz w:val="26"/>
          <w:szCs w:val="26"/>
        </w:rPr>
        <w:drawing>
          <wp:inline distT="0" distB="0" distL="0" distR="0" wp14:anchorId="2F0C6B73" wp14:editId="0A82EE8D">
            <wp:extent cx="5940425" cy="8402955"/>
            <wp:effectExtent l="0" t="0" r="3175" b="0"/>
            <wp:docPr id="2" name="Рисунок 2" descr="C:\Users\user\Desktop\Нов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й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4D5F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</w:p>
    <w:p w14:paraId="74E335B6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</w:p>
    <w:p w14:paraId="4B907F27" w14:textId="77777777" w:rsidR="000E7B22" w:rsidRDefault="000E7B22">
      <w:pPr>
        <w:spacing w:after="160" w:line="259" w:lineRule="auto"/>
        <w:rPr>
          <w:bCs/>
          <w:sz w:val="26"/>
          <w:szCs w:val="26"/>
        </w:rPr>
      </w:pPr>
      <w:r>
        <w:rPr>
          <w:bCs/>
          <w:sz w:val="26"/>
          <w:szCs w:val="26"/>
        </w:rPr>
        <w:br w:type="page"/>
      </w:r>
    </w:p>
    <w:p w14:paraId="016AD4B6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Приложение 2</w:t>
      </w:r>
    </w:p>
    <w:p w14:paraId="7A6EFFEA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5C064D8B" wp14:editId="78D9C1C8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9DE3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</w:p>
    <w:p w14:paraId="6F21BF71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</w:p>
    <w:p w14:paraId="7CBA31CE" w14:textId="77777777" w:rsidR="000E7B22" w:rsidRDefault="000E7B22">
      <w:pPr>
        <w:spacing w:after="160" w:line="259" w:lineRule="auto"/>
        <w:rPr>
          <w:bCs/>
          <w:sz w:val="26"/>
          <w:szCs w:val="26"/>
        </w:rPr>
      </w:pPr>
      <w:r>
        <w:rPr>
          <w:bCs/>
          <w:sz w:val="26"/>
          <w:szCs w:val="26"/>
        </w:rPr>
        <w:br w:type="page"/>
      </w:r>
    </w:p>
    <w:p w14:paraId="0E15B170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Приложение 3</w:t>
      </w:r>
    </w:p>
    <w:p w14:paraId="7144C411" w14:textId="77777777" w:rsidR="000E7B22" w:rsidRDefault="000E7B22" w:rsidP="000E7B22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54EC1243" wp14:editId="7F8570DF">
            <wp:extent cx="5940425" cy="84054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514F"/>
    <w:rsid w:val="000329DE"/>
    <w:rsid w:val="00041259"/>
    <w:rsid w:val="00077D24"/>
    <w:rsid w:val="000E7B22"/>
    <w:rsid w:val="00136E19"/>
    <w:rsid w:val="00146107"/>
    <w:rsid w:val="00147D3C"/>
    <w:rsid w:val="00191BFE"/>
    <w:rsid w:val="001A7E26"/>
    <w:rsid w:val="0026785F"/>
    <w:rsid w:val="002C779D"/>
    <w:rsid w:val="00331512"/>
    <w:rsid w:val="00346F63"/>
    <w:rsid w:val="003B27A7"/>
    <w:rsid w:val="00412CC8"/>
    <w:rsid w:val="005151AB"/>
    <w:rsid w:val="005334F2"/>
    <w:rsid w:val="00543A47"/>
    <w:rsid w:val="005715EB"/>
    <w:rsid w:val="00581CE0"/>
    <w:rsid w:val="005844F0"/>
    <w:rsid w:val="006242B9"/>
    <w:rsid w:val="006779B5"/>
    <w:rsid w:val="006956E1"/>
    <w:rsid w:val="00695984"/>
    <w:rsid w:val="00702188"/>
    <w:rsid w:val="00856D87"/>
    <w:rsid w:val="009B7B9B"/>
    <w:rsid w:val="00B0430F"/>
    <w:rsid w:val="00B0514F"/>
    <w:rsid w:val="00B82DCB"/>
    <w:rsid w:val="00C51E16"/>
    <w:rsid w:val="00CA330B"/>
    <w:rsid w:val="00CC5B21"/>
    <w:rsid w:val="00CF52A5"/>
    <w:rsid w:val="00E12931"/>
    <w:rsid w:val="00E17A25"/>
    <w:rsid w:val="00E247C1"/>
    <w:rsid w:val="00E25A6C"/>
    <w:rsid w:val="00F42BDC"/>
    <w:rsid w:val="00F6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8E935"/>
  <w15:docId w15:val="{BCF34837-99FE-4B11-8F22-35705829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E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51E16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51E16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paragraph" w:styleId="2">
    <w:name w:val="Body Text 2"/>
    <w:basedOn w:val="a"/>
    <w:link w:val="20"/>
    <w:rsid w:val="00C51E1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C51E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64EA8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1A7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12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25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4"/>
    <w:uiPriority w:val="39"/>
    <w:rsid w:val="00E17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24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372BD-0D23-4B40-B2C9-64DD3E4D9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</cp:lastModifiedBy>
  <cp:revision>59</cp:revision>
  <cp:lastPrinted>2022-03-28T11:18:00Z</cp:lastPrinted>
  <dcterms:created xsi:type="dcterms:W3CDTF">2022-02-09T14:00:00Z</dcterms:created>
  <dcterms:modified xsi:type="dcterms:W3CDTF">2023-06-19T20:01:00Z</dcterms:modified>
</cp:coreProperties>
</file>